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关于</w:t>
      </w:r>
      <w:r>
        <w:rPr>
          <w:rFonts w:hint="eastAsia" w:ascii="Times New Roman" w:hAnsi="Times New Roman" w:eastAsia="方正小标宋简体" w:cs="方正小标宋简体"/>
          <w:sz w:val="44"/>
          <w:szCs w:val="44"/>
          <w:lang w:eastAsia="zh-CN"/>
        </w:rPr>
        <w:t>《云南省实施&lt;中华人民共和国未成年人保护法&gt;办法》及云南省《预防未成年人犯罪条例》（建议稿）立法文稿起草</w:t>
      </w:r>
      <w:r>
        <w:rPr>
          <w:rFonts w:hint="eastAsia" w:ascii="Times New Roman" w:hAnsi="Times New Roman" w:eastAsia="方正小标宋简体" w:cs="方正小标宋简体"/>
          <w:sz w:val="44"/>
          <w:szCs w:val="44"/>
          <w:lang w:val="en-US" w:eastAsia="zh-CN"/>
        </w:rPr>
        <w:t>工作项目委托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的公示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eastAsia="仿宋_GB2312" w:cs="仿宋_GB2312"/>
          <w:sz w:val="32"/>
          <w:szCs w:val="32"/>
          <w:lang w:eastAsia="zh-CN"/>
        </w:rPr>
      </w:pPr>
      <w:r>
        <w:rPr>
          <w:rFonts w:ascii="Times New Roman" w:hAnsi="Times New Roman" w:eastAsia="仿宋_GB2312"/>
          <w:sz w:val="32"/>
          <w:szCs w:val="32"/>
        </w:rPr>
        <w:t>根据《云南省人民代表大会常务委员会 2018 年立法工作计划》（云人办发</w:t>
      </w:r>
      <w:r>
        <w:rPr>
          <w:rFonts w:hint="eastAsia" w:ascii="仿宋_GB2312" w:hAnsi="仿宋_GB2312" w:eastAsia="仿宋_GB2312" w:cs="仿宋_GB2312"/>
          <w:sz w:val="32"/>
          <w:szCs w:val="32"/>
        </w:rPr>
        <w:t>〔</w:t>
      </w:r>
      <w:r>
        <w:rPr>
          <w:rFonts w:ascii="Times New Roman" w:hAnsi="Times New Roman" w:eastAsia="仿宋_GB2312"/>
          <w:sz w:val="32"/>
          <w:szCs w:val="32"/>
        </w:rPr>
        <w:t>2018</w:t>
      </w:r>
      <w:r>
        <w:rPr>
          <w:rFonts w:hint="eastAsia" w:ascii="仿宋_GB2312" w:hAnsi="仿宋_GB2312" w:eastAsia="仿宋_GB2312" w:cs="仿宋_GB2312"/>
          <w:sz w:val="32"/>
          <w:szCs w:val="32"/>
        </w:rPr>
        <w:t>〕</w:t>
      </w:r>
      <w:r>
        <w:rPr>
          <w:rFonts w:ascii="Times New Roman" w:hAnsi="Times New Roman" w:eastAsia="仿宋_GB2312"/>
          <w:sz w:val="32"/>
          <w:szCs w:val="32"/>
        </w:rPr>
        <w:t>15 号）文件要求，云南省未成年人保护立法暨《云南省实施&lt;中华人民共和国未成年人保护法&gt;办法》和《云南省预防未成年人犯罪条例》两部地方法规修订工作已列入本届省人大常委会五年立法规划的一档项目，</w:t>
      </w:r>
      <w:r>
        <w:rPr>
          <w:rFonts w:hint="eastAsia" w:ascii="Times New Roman" w:hAnsi="Times New Roman" w:eastAsia="仿宋_GB2312"/>
          <w:sz w:val="32"/>
          <w:szCs w:val="32"/>
        </w:rPr>
        <w:t>需于2021年10月以前提交较为成熟的</w:t>
      </w:r>
      <w:r>
        <w:rPr>
          <w:rFonts w:hint="eastAsia" w:ascii="Times New Roman" w:hAnsi="Times New Roman" w:eastAsia="仿宋_GB2312"/>
          <w:sz w:val="32"/>
          <w:szCs w:val="32"/>
          <w:lang w:val="en-US" w:eastAsia="zh-CN"/>
        </w:rPr>
        <w:t>修订稿</w:t>
      </w:r>
      <w:r>
        <w:rPr>
          <w:rFonts w:hint="eastAsia" w:ascii="Times New Roman" w:hAnsi="Times New Roman" w:eastAsia="仿宋_GB2312"/>
          <w:sz w:val="32"/>
          <w:szCs w:val="32"/>
        </w:rPr>
        <w:t>到省人大常委会</w:t>
      </w:r>
      <w:r>
        <w:rPr>
          <w:rFonts w:hint="eastAsia" w:ascii="Times New Roman" w:hAnsi="Times New Roman" w:eastAsia="仿宋_GB2312"/>
          <w:sz w:val="32"/>
          <w:szCs w:val="32"/>
          <w:lang w:val="en-US" w:eastAsia="zh-CN"/>
        </w:rPr>
        <w:t>进行论证和审议</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团省委</w:t>
      </w:r>
      <w:r>
        <w:rPr>
          <w:rFonts w:hint="eastAsia" w:ascii="Times New Roman" w:hAnsi="Times New Roman" w:eastAsia="仿宋_GB2312" w:cs="仿宋_GB2312"/>
          <w:sz w:val="32"/>
          <w:szCs w:val="32"/>
          <w:lang w:val="en-US" w:eastAsia="zh-CN"/>
        </w:rPr>
        <w:t>以委托服务的方式</w:t>
      </w:r>
      <w:r>
        <w:rPr>
          <w:rFonts w:hint="eastAsia" w:ascii="Times New Roman" w:hAnsi="Times New Roman" w:eastAsia="仿宋_GB2312" w:cs="仿宋_GB2312"/>
          <w:sz w:val="32"/>
          <w:szCs w:val="32"/>
        </w:rPr>
        <w:t>与</w:t>
      </w:r>
      <w:r>
        <w:rPr>
          <w:rFonts w:hint="eastAsia" w:ascii="Times New Roman" w:hAnsi="Times New Roman" w:eastAsia="仿宋_GB2312" w:cs="仿宋_GB2312"/>
          <w:sz w:val="32"/>
          <w:szCs w:val="32"/>
          <w:lang w:val="en-US" w:eastAsia="zh-CN"/>
        </w:rPr>
        <w:t>省内有与法律相关的高校或者社会组织</w:t>
      </w:r>
      <w:r>
        <w:rPr>
          <w:rFonts w:ascii="Times New Roman" w:hAnsi="Times New Roman" w:eastAsia="仿宋_GB2312" w:cs="仿宋_GB2312"/>
          <w:sz w:val="32"/>
          <w:szCs w:val="32"/>
        </w:rPr>
        <w:t>合作</w:t>
      </w:r>
      <w:r>
        <w:rPr>
          <w:rFonts w:hint="eastAsia" w:ascii="Times New Roman" w:hAnsi="Times New Roman" w:eastAsia="仿宋_GB2312" w:cs="仿宋_GB2312"/>
          <w:sz w:val="32"/>
          <w:szCs w:val="32"/>
          <w:lang w:eastAsia="zh-CN"/>
        </w:rPr>
        <w:t>，</w:t>
      </w:r>
      <w:bookmarkStart w:id="0" w:name="_Hlk535402431"/>
      <w:r>
        <w:rPr>
          <w:rFonts w:hint="eastAsia" w:ascii="Times New Roman" w:hAnsi="Times New Roman" w:eastAsia="仿宋_GB2312" w:cs="仿宋_GB2312"/>
          <w:sz w:val="32"/>
          <w:szCs w:val="32"/>
          <w:lang w:val="en-US" w:eastAsia="zh-CN"/>
        </w:rPr>
        <w:t>共同</w:t>
      </w:r>
      <w:r>
        <w:rPr>
          <w:rFonts w:hint="eastAsia" w:ascii="Times New Roman" w:hAnsi="Times New Roman" w:eastAsia="仿宋_GB2312" w:cs="仿宋_GB2312"/>
          <w:sz w:val="32"/>
          <w:szCs w:val="32"/>
        </w:rPr>
        <w:t>起草</w:t>
      </w:r>
      <w:r>
        <w:rPr>
          <w:rFonts w:ascii="Times New Roman" w:hAnsi="Times New Roman" w:eastAsia="仿宋_GB2312" w:cs="仿宋_GB2312"/>
          <w:sz w:val="32"/>
          <w:szCs w:val="32"/>
        </w:rPr>
        <w:t>《云南省实施&lt;中华人民共和国未成年人保护法&gt;办法》</w:t>
      </w:r>
      <w:r>
        <w:rPr>
          <w:rFonts w:hint="eastAsia" w:ascii="Times New Roman" w:hAnsi="Times New Roman" w:eastAsia="仿宋_GB2312" w:cs="仿宋_GB2312"/>
          <w:sz w:val="32"/>
          <w:szCs w:val="32"/>
        </w:rPr>
        <w:t>及云南省《预防未成年人犯罪条例》（建议稿）</w:t>
      </w:r>
      <w:bookmarkEnd w:id="0"/>
      <w:bookmarkStart w:id="1" w:name="#220614"/>
      <w:bookmarkEnd w:id="1"/>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24" w:firstLineChars="200"/>
        <w:jc w:val="left"/>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经面商询价，团省委书记会研究，拟确定“</w:t>
      </w:r>
      <w:r>
        <w:rPr>
          <w:rFonts w:hint="eastAsia" w:ascii="Times New Roman" w:hAnsi="Times New Roman" w:eastAsia="仿宋_GB2312"/>
          <w:sz w:val="32"/>
          <w:szCs w:val="32"/>
          <w:lang w:val="en-US" w:eastAsia="zh-CN"/>
        </w:rPr>
        <w:t>云南大学</w:t>
      </w:r>
      <w:r>
        <w:rPr>
          <w:rFonts w:hint="eastAsia" w:ascii="Times New Roman" w:hAnsi="Times New Roman" w:eastAsia="仿宋_GB2312" w:cs="仿宋_GB2312"/>
          <w:sz w:val="32"/>
          <w:szCs w:val="32"/>
          <w:lang w:val="en-US" w:eastAsia="zh-CN"/>
        </w:rPr>
        <w:t>”作为立法项目起草工作承接方。现予以公示。公示期5天（2020年12月12日至12月16日），欢迎社会各界参与监督，如对被公示项目有意见，请向团省委权益部反映。</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仿宋_GB2312"/>
          <w:sz w:val="32"/>
          <w:szCs w:val="32"/>
          <w:lang w:val="en-US" w:eastAsia="zh-CN"/>
        </w:rPr>
        <w:t>　　</w:t>
      </w:r>
      <w:bookmarkStart w:id="2" w:name="_GoBack"/>
      <w:bookmarkEnd w:id="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联系电话：</w:t>
      </w:r>
      <w:r>
        <w:rPr>
          <w:rFonts w:hint="default" w:ascii="Times New Roman" w:hAnsi="Times New Roman" w:eastAsia="仿宋_GB2312" w:cs="Times New Roman"/>
          <w:sz w:val="32"/>
          <w:szCs w:val="32"/>
          <w:lang w:val="en-US" w:eastAsia="zh-CN"/>
        </w:rPr>
        <w:t xml:space="preserve">0871-63995451 </w:t>
      </w:r>
      <w:r>
        <w:rPr>
          <w:rFonts w:hint="eastAsia" w:ascii="Times New Roman" w:hAnsi="Times New Roman"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联 系 人：普  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邮    箱：</w:t>
      </w:r>
      <w:r>
        <w:rPr>
          <w:rFonts w:hint="default" w:ascii="Times New Roman" w:hAnsi="Times New Roman" w:eastAsia="仿宋_GB2312" w:cs="Times New Roman"/>
          <w:sz w:val="32"/>
          <w:szCs w:val="32"/>
          <w:lang w:val="en-US" w:eastAsia="zh-CN"/>
        </w:rPr>
        <w:t xml:space="preserve">yntswqyb@163.com </w:t>
      </w:r>
      <w:r>
        <w:rPr>
          <w:rFonts w:hint="eastAsia" w:ascii="Times New Roman" w:hAnsi="Times New Roman"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center"/>
        <w:textAlignment w:val="auto"/>
        <w:outlineLvl w:val="9"/>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center"/>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共青团云南省委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center"/>
        <w:textAlignment w:val="auto"/>
        <w:outlineLvl w:val="9"/>
        <w:rPr>
          <w:rFonts w:ascii="Times New Roman" w:hAnsi="Times New Roman" w:eastAsia="仿宋_GB2312" w:cs="仿宋_GB2312"/>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w:t>
      </w:r>
    </w:p>
    <w:sectPr>
      <w:footerReference r:id="rId3" w:type="default"/>
      <w:footerReference r:id="rId4" w:type="even"/>
      <w:pgSz w:w="11906" w:h="16838"/>
      <w:pgMar w:top="2098" w:right="1474" w:bottom="1984" w:left="1587" w:header="851" w:footer="992" w:gutter="0"/>
      <w:pgNumType w:fmt="decimal"/>
      <w:cols w:space="0" w:num="1"/>
      <w:rtlGutter w:val="0"/>
      <w:docGrid w:type="linesAndChars" w:linePitch="303"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1"/>
  <w:drawingGridVerticalSpacing w:val="151"/>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9A"/>
    <w:rsid w:val="0008317B"/>
    <w:rsid w:val="0009162F"/>
    <w:rsid w:val="00096F58"/>
    <w:rsid w:val="001235AB"/>
    <w:rsid w:val="00163621"/>
    <w:rsid w:val="001705FA"/>
    <w:rsid w:val="00173A85"/>
    <w:rsid w:val="00202D29"/>
    <w:rsid w:val="003739C1"/>
    <w:rsid w:val="003A5A78"/>
    <w:rsid w:val="003B3AD2"/>
    <w:rsid w:val="004E291C"/>
    <w:rsid w:val="005550F1"/>
    <w:rsid w:val="00583A28"/>
    <w:rsid w:val="006D084E"/>
    <w:rsid w:val="007767AE"/>
    <w:rsid w:val="00792E0D"/>
    <w:rsid w:val="00943604"/>
    <w:rsid w:val="00AA6E4E"/>
    <w:rsid w:val="00C740B6"/>
    <w:rsid w:val="00D453FE"/>
    <w:rsid w:val="00D46F9A"/>
    <w:rsid w:val="00DE30CD"/>
    <w:rsid w:val="00E72A71"/>
    <w:rsid w:val="00F42E6D"/>
    <w:rsid w:val="00FC44C7"/>
    <w:rsid w:val="00FF6261"/>
    <w:rsid w:val="01724439"/>
    <w:rsid w:val="01AE0B38"/>
    <w:rsid w:val="02483D8D"/>
    <w:rsid w:val="05124135"/>
    <w:rsid w:val="07601212"/>
    <w:rsid w:val="0795449D"/>
    <w:rsid w:val="090E0385"/>
    <w:rsid w:val="0B2F3F4B"/>
    <w:rsid w:val="0BBD16B7"/>
    <w:rsid w:val="0BD87D8C"/>
    <w:rsid w:val="0CB943C6"/>
    <w:rsid w:val="0D1809E0"/>
    <w:rsid w:val="0D327C70"/>
    <w:rsid w:val="0D7E7A49"/>
    <w:rsid w:val="0DD41088"/>
    <w:rsid w:val="0E9C0C64"/>
    <w:rsid w:val="0F522045"/>
    <w:rsid w:val="0F8B241F"/>
    <w:rsid w:val="1033532E"/>
    <w:rsid w:val="114C17D3"/>
    <w:rsid w:val="11BF08BE"/>
    <w:rsid w:val="135F7F90"/>
    <w:rsid w:val="14427FF8"/>
    <w:rsid w:val="14F0468E"/>
    <w:rsid w:val="15683F2D"/>
    <w:rsid w:val="17A81A48"/>
    <w:rsid w:val="17DE16E4"/>
    <w:rsid w:val="18CB3F2F"/>
    <w:rsid w:val="1A024996"/>
    <w:rsid w:val="1A032F55"/>
    <w:rsid w:val="1A3A762F"/>
    <w:rsid w:val="1A4B05F0"/>
    <w:rsid w:val="1CCE022D"/>
    <w:rsid w:val="1F2A7071"/>
    <w:rsid w:val="1F3F5CF0"/>
    <w:rsid w:val="21CD58A4"/>
    <w:rsid w:val="21FF74BA"/>
    <w:rsid w:val="22132834"/>
    <w:rsid w:val="22F47F1E"/>
    <w:rsid w:val="236B1E8F"/>
    <w:rsid w:val="23C83298"/>
    <w:rsid w:val="249A09A3"/>
    <w:rsid w:val="254B7433"/>
    <w:rsid w:val="25FB05BA"/>
    <w:rsid w:val="26781710"/>
    <w:rsid w:val="26EE1031"/>
    <w:rsid w:val="27C73ED8"/>
    <w:rsid w:val="28733AA1"/>
    <w:rsid w:val="28D73351"/>
    <w:rsid w:val="291A172E"/>
    <w:rsid w:val="294F4E35"/>
    <w:rsid w:val="296F2356"/>
    <w:rsid w:val="299F6861"/>
    <w:rsid w:val="29BE752D"/>
    <w:rsid w:val="2B275D9C"/>
    <w:rsid w:val="2B8F4C77"/>
    <w:rsid w:val="2D765103"/>
    <w:rsid w:val="2E213F13"/>
    <w:rsid w:val="2E6E7F24"/>
    <w:rsid w:val="2EC479CF"/>
    <w:rsid w:val="30603FAA"/>
    <w:rsid w:val="30715B91"/>
    <w:rsid w:val="30F23ED2"/>
    <w:rsid w:val="31614618"/>
    <w:rsid w:val="320C60AB"/>
    <w:rsid w:val="3241398E"/>
    <w:rsid w:val="33641FC7"/>
    <w:rsid w:val="3381507A"/>
    <w:rsid w:val="345D0C2C"/>
    <w:rsid w:val="34D12BCC"/>
    <w:rsid w:val="359B4B0E"/>
    <w:rsid w:val="35BC2406"/>
    <w:rsid w:val="36576B41"/>
    <w:rsid w:val="367667D8"/>
    <w:rsid w:val="36842A94"/>
    <w:rsid w:val="37B860E4"/>
    <w:rsid w:val="38BD6222"/>
    <w:rsid w:val="3AB10334"/>
    <w:rsid w:val="3CBB62E4"/>
    <w:rsid w:val="3D98701C"/>
    <w:rsid w:val="3F427F60"/>
    <w:rsid w:val="3FD66530"/>
    <w:rsid w:val="40110A2B"/>
    <w:rsid w:val="405A71F1"/>
    <w:rsid w:val="40941D39"/>
    <w:rsid w:val="409677E9"/>
    <w:rsid w:val="41040C16"/>
    <w:rsid w:val="4235295C"/>
    <w:rsid w:val="44C36BFE"/>
    <w:rsid w:val="455F10F6"/>
    <w:rsid w:val="45F36059"/>
    <w:rsid w:val="46010A41"/>
    <w:rsid w:val="46CA016B"/>
    <w:rsid w:val="46F7014D"/>
    <w:rsid w:val="47A901AE"/>
    <w:rsid w:val="47E02A98"/>
    <w:rsid w:val="48D404AE"/>
    <w:rsid w:val="4D371E20"/>
    <w:rsid w:val="4DB34B6F"/>
    <w:rsid w:val="4ECA2263"/>
    <w:rsid w:val="4ED24B77"/>
    <w:rsid w:val="4F533FB5"/>
    <w:rsid w:val="4FBE0466"/>
    <w:rsid w:val="513C2395"/>
    <w:rsid w:val="51420A22"/>
    <w:rsid w:val="52531C7F"/>
    <w:rsid w:val="532B6083"/>
    <w:rsid w:val="54120E72"/>
    <w:rsid w:val="55334100"/>
    <w:rsid w:val="56262882"/>
    <w:rsid w:val="5BF26C98"/>
    <w:rsid w:val="5CD86C0E"/>
    <w:rsid w:val="5D19354C"/>
    <w:rsid w:val="5D1B4E23"/>
    <w:rsid w:val="5D664A28"/>
    <w:rsid w:val="5DD624A3"/>
    <w:rsid w:val="5E397353"/>
    <w:rsid w:val="5EBB4F37"/>
    <w:rsid w:val="5EEB7177"/>
    <w:rsid w:val="5F124EB2"/>
    <w:rsid w:val="5F194646"/>
    <w:rsid w:val="5F8301DA"/>
    <w:rsid w:val="5FBD3703"/>
    <w:rsid w:val="6023071D"/>
    <w:rsid w:val="6077069B"/>
    <w:rsid w:val="6096129B"/>
    <w:rsid w:val="61634E6A"/>
    <w:rsid w:val="621A3933"/>
    <w:rsid w:val="62316292"/>
    <w:rsid w:val="62A02E9E"/>
    <w:rsid w:val="62B509C5"/>
    <w:rsid w:val="62FB4AEB"/>
    <w:rsid w:val="633E2273"/>
    <w:rsid w:val="63B47CD8"/>
    <w:rsid w:val="63B952B9"/>
    <w:rsid w:val="63F91DCE"/>
    <w:rsid w:val="64004922"/>
    <w:rsid w:val="64832E14"/>
    <w:rsid w:val="64B10C5F"/>
    <w:rsid w:val="64BA557E"/>
    <w:rsid w:val="64D67FFF"/>
    <w:rsid w:val="6551708B"/>
    <w:rsid w:val="65561FC7"/>
    <w:rsid w:val="65A91E2F"/>
    <w:rsid w:val="669458C8"/>
    <w:rsid w:val="682347A7"/>
    <w:rsid w:val="69BA673B"/>
    <w:rsid w:val="69BE3A3C"/>
    <w:rsid w:val="69EC0C69"/>
    <w:rsid w:val="6AAF2A68"/>
    <w:rsid w:val="6AB1143F"/>
    <w:rsid w:val="6AB17B19"/>
    <w:rsid w:val="6ABB45DB"/>
    <w:rsid w:val="6DCB57C0"/>
    <w:rsid w:val="6E2F19A0"/>
    <w:rsid w:val="6EB23EC9"/>
    <w:rsid w:val="6F3437C2"/>
    <w:rsid w:val="6F416316"/>
    <w:rsid w:val="6F454E41"/>
    <w:rsid w:val="6F8B7246"/>
    <w:rsid w:val="6FB01756"/>
    <w:rsid w:val="71291DCA"/>
    <w:rsid w:val="723C4D32"/>
    <w:rsid w:val="72552E46"/>
    <w:rsid w:val="729711E3"/>
    <w:rsid w:val="73655DE5"/>
    <w:rsid w:val="739B0278"/>
    <w:rsid w:val="739C17AB"/>
    <w:rsid w:val="74605662"/>
    <w:rsid w:val="74744CF7"/>
    <w:rsid w:val="758715B5"/>
    <w:rsid w:val="77176B67"/>
    <w:rsid w:val="77630D97"/>
    <w:rsid w:val="776378E7"/>
    <w:rsid w:val="778D18C1"/>
    <w:rsid w:val="782D1B78"/>
    <w:rsid w:val="78CF5416"/>
    <w:rsid w:val="78FA3E89"/>
    <w:rsid w:val="79180718"/>
    <w:rsid w:val="795218B6"/>
    <w:rsid w:val="7AC6588E"/>
    <w:rsid w:val="7AC84DCE"/>
    <w:rsid w:val="7C7550AA"/>
    <w:rsid w:val="7CEC5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512</Words>
  <Characters>2922</Characters>
  <Lines>24</Lines>
  <Paragraphs>6</Paragraphs>
  <TotalTime>1</TotalTime>
  <ScaleCrop>false</ScaleCrop>
  <LinksUpToDate>false</LinksUpToDate>
  <CharactersWithSpaces>3428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2017-04-25T08:19:00Z</dcterms:created>
  <dc:creator>房雪梅</dc:creator>
  <cp:lastModifiedBy>普伟</cp:lastModifiedBy>
  <cp:lastPrinted>2019-06-26T06:39:00Z</cp:lastPrinted>
  <dcterms:modified xsi:type="dcterms:W3CDTF">2020-12-11T05:58:31Z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